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C0" w:rsidRPr="00375362" w:rsidRDefault="00A411C0" w:rsidP="00A411C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A6893F2" wp14:editId="49009D8E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C0" w:rsidRDefault="00A411C0" w:rsidP="00A411C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411C0" w:rsidRPr="0059514F" w:rsidRDefault="00A411C0" w:rsidP="00A411C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411C0" w:rsidRDefault="00A411C0" w:rsidP="00A411C0">
      <w:pPr>
        <w:rPr>
          <w:rFonts w:ascii="Arial" w:hAnsi="Arial" w:cs="Arial"/>
          <w:sz w:val="24"/>
          <w:szCs w:val="24"/>
        </w:rPr>
      </w:pPr>
    </w:p>
    <w:p w:rsidR="00A411C0" w:rsidRDefault="00A411C0" w:rsidP="00A411C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A411C0" w:rsidRPr="00805D11" w:rsidRDefault="00A411C0" w:rsidP="00A411C0">
      <w:pPr>
        <w:rPr>
          <w:rFonts w:ascii="Arial" w:hAnsi="Arial" w:cs="Arial"/>
          <w:sz w:val="24"/>
          <w:szCs w:val="24"/>
        </w:rPr>
      </w:pPr>
    </w:p>
    <w:p w:rsidR="00A411C0" w:rsidRPr="00A411C0" w:rsidRDefault="00A411C0" w:rsidP="00A411C0">
      <w:pPr>
        <w:ind w:left="2124" w:firstLine="708"/>
        <w:jc w:val="both"/>
        <w:rPr>
          <w:rFonts w:ascii="Arial" w:hAnsi="Arial" w:cs="Arial"/>
          <w:i/>
        </w:rPr>
      </w:pPr>
      <w:r w:rsidRPr="00A411C0">
        <w:rPr>
          <w:rFonts w:ascii="Arial" w:hAnsi="Arial" w:cs="Arial"/>
          <w:i/>
        </w:rPr>
        <w:t xml:space="preserve">Requer ao Presidente da Assembleia Legislativa do Tocantins o envio de expediente ao Senhor </w:t>
      </w:r>
      <w:r w:rsidRPr="00A411C0">
        <w:rPr>
          <w:rFonts w:ascii="Arial" w:hAnsi="Arial" w:cs="Arial"/>
          <w:i/>
          <w:color w:val="000000"/>
        </w:rPr>
        <w:t xml:space="preserve">Secretário </w:t>
      </w:r>
      <w:r w:rsidRPr="00A411C0">
        <w:rPr>
          <w:rFonts w:ascii="Arial" w:hAnsi="Arial" w:cs="Arial"/>
          <w:i/>
        </w:rPr>
        <w:t>de Trabalho e Assistência Social que amplie o número de cursos profissionalizantes oferecidos em todo o Tocantins</w:t>
      </w:r>
      <w:r>
        <w:rPr>
          <w:rFonts w:ascii="Arial" w:hAnsi="Arial" w:cs="Arial"/>
          <w:i/>
        </w:rPr>
        <w:t>.</w:t>
      </w:r>
      <w:bookmarkStart w:id="0" w:name="_GoBack"/>
      <w:bookmarkEnd w:id="0"/>
    </w:p>
    <w:p w:rsidR="00A411C0" w:rsidRPr="00A411C0" w:rsidRDefault="00A411C0" w:rsidP="00A411C0">
      <w:pPr>
        <w:jc w:val="both"/>
        <w:rPr>
          <w:rFonts w:ascii="Arial" w:hAnsi="Arial" w:cs="Arial"/>
        </w:rPr>
      </w:pPr>
      <w:r w:rsidRPr="00A411C0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A411C0">
        <w:rPr>
          <w:rFonts w:ascii="Arial" w:hAnsi="Arial" w:cs="Arial"/>
          <w:color w:val="000000"/>
        </w:rPr>
        <w:t xml:space="preserve">Secretário </w:t>
      </w:r>
      <w:r w:rsidRPr="00A411C0">
        <w:rPr>
          <w:rFonts w:ascii="Arial" w:hAnsi="Arial" w:cs="Arial"/>
        </w:rPr>
        <w:t>de Trabalho e Assistência Social que amplie o número de cursos profissionalizantes oferecidos em todo o Tocantins</w:t>
      </w:r>
      <w:r w:rsidRPr="00A411C0">
        <w:rPr>
          <w:rFonts w:ascii="Arial" w:hAnsi="Arial" w:cs="Arial"/>
        </w:rPr>
        <w:t>.</w:t>
      </w:r>
    </w:p>
    <w:p w:rsidR="00A411C0" w:rsidRPr="00A411C0" w:rsidRDefault="00A411C0" w:rsidP="00A411C0">
      <w:pPr>
        <w:ind w:firstLine="708"/>
        <w:jc w:val="center"/>
        <w:rPr>
          <w:rFonts w:ascii="Arial" w:hAnsi="Arial" w:cs="Arial"/>
          <w:b/>
        </w:rPr>
      </w:pPr>
      <w:r w:rsidRPr="00A411C0">
        <w:rPr>
          <w:rFonts w:ascii="Arial" w:hAnsi="Arial" w:cs="Arial"/>
          <w:b/>
        </w:rPr>
        <w:t>JUSTIFICATIVA</w:t>
      </w:r>
    </w:p>
    <w:p w:rsidR="00A411C0" w:rsidRPr="00A411C0" w:rsidRDefault="00A411C0" w:rsidP="00A411C0">
      <w:pPr>
        <w:jc w:val="both"/>
        <w:rPr>
          <w:rFonts w:ascii="Arial" w:hAnsi="Arial" w:cs="Arial"/>
        </w:rPr>
      </w:pPr>
      <w:r w:rsidRPr="00A411C0">
        <w:rPr>
          <w:rFonts w:ascii="Arial" w:hAnsi="Arial" w:cs="Arial"/>
        </w:rPr>
        <w:t>Objetivo é qualificar a mão de obra, a fim de atender as demandas de mercado. Quanto maior for a qualificação do profissional, maiores são suas chances de ingressar no mercado de trabalho. A importância dos Cursos Profissionalizantes para o mercado de trabalho é significativa, uma vez que eles proporcionam capacitação para quem procura colocação, além de aperfeiçoamento e atualização para quem já tem uma atuação profissional. </w:t>
      </w:r>
    </w:p>
    <w:p w:rsidR="00A411C0" w:rsidRPr="00A411C0" w:rsidRDefault="00A411C0" w:rsidP="00A411C0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A411C0">
        <w:rPr>
          <w:rFonts w:ascii="Arial" w:hAnsi="Arial" w:cs="Arial"/>
          <w:sz w:val="22"/>
          <w:szCs w:val="22"/>
        </w:rPr>
        <w:t>Tais cursos podem ser</w:t>
      </w:r>
      <w:r w:rsidRPr="00A411C0">
        <w:rPr>
          <w:rStyle w:val="apple-converted-space"/>
          <w:rFonts w:ascii="Arial" w:hAnsi="Arial" w:cs="Arial"/>
          <w:sz w:val="22"/>
          <w:szCs w:val="22"/>
        </w:rPr>
        <w:t> </w:t>
      </w:r>
      <w:r w:rsidRPr="00A411C0">
        <w:rPr>
          <w:rStyle w:val="Forte"/>
          <w:rFonts w:ascii="Arial" w:hAnsi="Arial" w:cs="Arial"/>
          <w:sz w:val="22"/>
          <w:szCs w:val="22"/>
        </w:rPr>
        <w:t>concluídos em pouco tempo e preparam o profissional para ser rapidamente inserido no mercado de trabalho</w:t>
      </w:r>
      <w:r w:rsidRPr="00A411C0">
        <w:rPr>
          <w:rFonts w:ascii="Arial" w:hAnsi="Arial" w:cs="Arial"/>
          <w:sz w:val="22"/>
          <w:szCs w:val="22"/>
        </w:rPr>
        <w:t>. Além disso, ele melhora o currículo e proporciona, aos jovens, a oportunidade de atuar em uma profissão, antes mesmo de entrar na faculdade.</w:t>
      </w:r>
    </w:p>
    <w:p w:rsidR="00A411C0" w:rsidRPr="00A411C0" w:rsidRDefault="00A411C0" w:rsidP="00A411C0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A411C0">
        <w:rPr>
          <w:rFonts w:ascii="Arial" w:hAnsi="Arial" w:cs="Arial"/>
          <w:sz w:val="22"/>
          <w:szCs w:val="22"/>
        </w:rPr>
        <w:t>O mercado de trabalho também se beneficia, uma vez que os Cursos Profissionalizantes qualificam o trabalhador e, consequentemente, acabam</w:t>
      </w:r>
      <w:r w:rsidRPr="00A411C0">
        <w:rPr>
          <w:rStyle w:val="apple-converted-space"/>
          <w:rFonts w:ascii="Arial" w:hAnsi="Arial" w:cs="Arial"/>
          <w:sz w:val="22"/>
          <w:szCs w:val="22"/>
        </w:rPr>
        <w:t> </w:t>
      </w:r>
      <w:r w:rsidRPr="00A411C0">
        <w:rPr>
          <w:rStyle w:val="Forte"/>
          <w:rFonts w:ascii="Arial" w:hAnsi="Arial" w:cs="Arial"/>
          <w:sz w:val="22"/>
          <w:szCs w:val="22"/>
        </w:rPr>
        <w:t>suprindo a demanda em áreas específicas</w:t>
      </w:r>
      <w:r w:rsidRPr="00A411C0">
        <w:rPr>
          <w:rFonts w:ascii="Arial" w:hAnsi="Arial" w:cs="Arial"/>
          <w:sz w:val="22"/>
          <w:szCs w:val="22"/>
        </w:rPr>
        <w:t>. Vale destacar que eles também oferecem qualificações necessárias para quem deseja trabalhar</w:t>
      </w:r>
      <w:r>
        <w:rPr>
          <w:rFonts w:ascii="Arial" w:hAnsi="Arial" w:cs="Arial"/>
          <w:sz w:val="22"/>
          <w:szCs w:val="22"/>
        </w:rPr>
        <w:t xml:space="preserve"> por conta própria e empreender.</w:t>
      </w:r>
    </w:p>
    <w:p w:rsidR="00A411C0" w:rsidRPr="00CE3BB1" w:rsidRDefault="00A411C0" w:rsidP="00A411C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411C0" w:rsidRDefault="00A411C0" w:rsidP="00A411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7A926FB" wp14:editId="6F492F3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1C0" w:rsidRPr="009F0E63" w:rsidRDefault="00A411C0" w:rsidP="00A411C0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A411C0" w:rsidRPr="00CE3BB1" w:rsidRDefault="00A411C0" w:rsidP="00A411C0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A411C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C0"/>
    <w:rsid w:val="0003059A"/>
    <w:rsid w:val="004E7EE3"/>
    <w:rsid w:val="00A4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31F3-D2E3-4451-8C85-0329320D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1C0"/>
  </w:style>
  <w:style w:type="paragraph" w:styleId="NormalWeb">
    <w:name w:val="Normal (Web)"/>
    <w:basedOn w:val="Normal"/>
    <w:uiPriority w:val="99"/>
    <w:unhideWhenUsed/>
    <w:rsid w:val="00A4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4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11C0"/>
  </w:style>
  <w:style w:type="character" w:styleId="Forte">
    <w:name w:val="Strong"/>
    <w:basedOn w:val="Fontepargpadro"/>
    <w:uiPriority w:val="22"/>
    <w:qFormat/>
    <w:rsid w:val="00A411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2023-11-22T14:48:00Z</cp:lastPrinted>
  <dcterms:created xsi:type="dcterms:W3CDTF">2023-11-22T14:47:00Z</dcterms:created>
  <dcterms:modified xsi:type="dcterms:W3CDTF">2023-11-22T14:48:00Z</dcterms:modified>
</cp:coreProperties>
</file>