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3D5D22" w14:textId="77777777" w:rsidR="00B17557" w:rsidRPr="009C1FE5" w:rsidRDefault="00B17557" w:rsidP="009C1FE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FE5">
        <w:rPr>
          <w:rFonts w:ascii="Times New Roman" w:hAnsi="Times New Roman" w:cs="Times New Roman"/>
          <w:b/>
          <w:sz w:val="24"/>
          <w:szCs w:val="24"/>
        </w:rPr>
        <w:t>EXCELENTÍSSIMO SENHOR PRESIDENTE DA ASSEMBLEIA LEGISLATIVA DO ESTADO DO TOCANTINS</w:t>
      </w:r>
    </w:p>
    <w:p w14:paraId="0F2A9C2C" w14:textId="76D18F4D" w:rsidR="00FA4E7A" w:rsidRPr="009C1FE5" w:rsidRDefault="00FA4E7A" w:rsidP="009C1F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1FE5">
        <w:rPr>
          <w:rFonts w:ascii="Times New Roman" w:hAnsi="Times New Roman" w:cs="Times New Roman"/>
          <w:sz w:val="24"/>
          <w:szCs w:val="24"/>
        </w:rPr>
        <w:t xml:space="preserve">REQUERIMENTO Nº </w:t>
      </w:r>
      <w:r w:rsidR="003700BD" w:rsidRPr="009C1FE5">
        <w:rPr>
          <w:rFonts w:ascii="Times New Roman" w:hAnsi="Times New Roman" w:cs="Times New Roman"/>
          <w:sz w:val="24"/>
          <w:szCs w:val="24"/>
        </w:rPr>
        <w:t xml:space="preserve">     </w:t>
      </w:r>
      <w:r w:rsidR="00EA2BA5">
        <w:rPr>
          <w:rFonts w:ascii="Times New Roman" w:hAnsi="Times New Roman" w:cs="Times New Roman"/>
          <w:sz w:val="24"/>
          <w:szCs w:val="24"/>
        </w:rPr>
        <w:t>202</w:t>
      </w:r>
      <w:r w:rsidR="000F0C2D">
        <w:rPr>
          <w:rFonts w:ascii="Times New Roman" w:hAnsi="Times New Roman" w:cs="Times New Roman"/>
          <w:sz w:val="24"/>
          <w:szCs w:val="24"/>
        </w:rPr>
        <w:t>6</w:t>
      </w:r>
      <w:r w:rsidR="00F21689" w:rsidRPr="009C1FE5">
        <w:rPr>
          <w:rFonts w:ascii="Times New Roman" w:hAnsi="Times New Roman" w:cs="Times New Roman"/>
          <w:sz w:val="24"/>
          <w:szCs w:val="24"/>
        </w:rPr>
        <w:t>.</w:t>
      </w:r>
    </w:p>
    <w:p w14:paraId="70B60E03" w14:textId="259C111E" w:rsidR="003700BD" w:rsidRPr="00EE197B" w:rsidRDefault="000F0C2D" w:rsidP="00EE197B">
      <w:pPr>
        <w:spacing w:line="360" w:lineRule="auto"/>
        <w:ind w:left="368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Votos</w:t>
      </w:r>
      <w:r w:rsidR="0037590C">
        <w:rPr>
          <w:rFonts w:ascii="Times New Roman" w:hAnsi="Times New Roman" w:cs="Times New Roman"/>
          <w:b/>
          <w:sz w:val="24"/>
          <w:szCs w:val="24"/>
        </w:rPr>
        <w:t xml:space="preserve"> de Aplausos a </w:t>
      </w:r>
      <w:r w:rsidR="006C108D">
        <w:rPr>
          <w:rFonts w:ascii="Times New Roman" w:hAnsi="Times New Roman" w:cs="Times New Roman"/>
          <w:b/>
          <w:sz w:val="24"/>
          <w:szCs w:val="24"/>
        </w:rPr>
        <w:t xml:space="preserve">diretoria </w:t>
      </w:r>
      <w:r w:rsidR="008D622C">
        <w:rPr>
          <w:rFonts w:ascii="Times New Roman" w:hAnsi="Times New Roman" w:cs="Times New Roman"/>
          <w:b/>
          <w:sz w:val="24"/>
          <w:szCs w:val="24"/>
        </w:rPr>
        <w:t>da</w:t>
      </w:r>
      <w:r w:rsidR="008D622C" w:rsidRPr="008D62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2549">
        <w:rPr>
          <w:rFonts w:ascii="Times New Roman" w:hAnsi="Times New Roman" w:cs="Times New Roman"/>
          <w:b/>
          <w:sz w:val="24"/>
          <w:szCs w:val="24"/>
        </w:rPr>
        <w:t xml:space="preserve">OMEP- </w:t>
      </w:r>
      <w:r w:rsidR="004E2549" w:rsidRPr="004E2549">
        <w:rPr>
          <w:rFonts w:ascii="Times New Roman" w:hAnsi="Times New Roman" w:cs="Times New Roman"/>
          <w:b/>
          <w:sz w:val="24"/>
          <w:szCs w:val="24"/>
        </w:rPr>
        <w:t xml:space="preserve">Ordem dos Ministros Evangélicos de </w:t>
      </w:r>
      <w:proofErr w:type="spellStart"/>
      <w:r w:rsidR="004E2549" w:rsidRPr="004E2549">
        <w:rPr>
          <w:rFonts w:ascii="Times New Roman" w:hAnsi="Times New Roman" w:cs="Times New Roman"/>
          <w:b/>
          <w:sz w:val="24"/>
          <w:szCs w:val="24"/>
        </w:rPr>
        <w:t>Palmas-OMEP-TO</w:t>
      </w:r>
      <w:proofErr w:type="spellEnd"/>
      <w:r w:rsidR="004E254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D622C" w:rsidRPr="008D622C">
        <w:rPr>
          <w:rFonts w:ascii="Times New Roman" w:hAnsi="Times New Roman" w:cs="Times New Roman"/>
          <w:b/>
          <w:sz w:val="24"/>
          <w:szCs w:val="24"/>
        </w:rPr>
        <w:t xml:space="preserve">pela celebração </w:t>
      </w:r>
      <w:r w:rsidR="004E2549">
        <w:rPr>
          <w:rFonts w:ascii="Times New Roman" w:hAnsi="Times New Roman" w:cs="Times New Roman"/>
          <w:b/>
          <w:sz w:val="24"/>
          <w:szCs w:val="24"/>
        </w:rPr>
        <w:t>da marcha para jesus</w:t>
      </w:r>
      <w:r w:rsidR="008D622C" w:rsidRPr="008D622C">
        <w:rPr>
          <w:rFonts w:ascii="Times New Roman" w:hAnsi="Times New Roman" w:cs="Times New Roman"/>
          <w:b/>
          <w:sz w:val="24"/>
          <w:szCs w:val="24"/>
        </w:rPr>
        <w:t xml:space="preserve">, marcada por um grandioso encontro que reuniu </w:t>
      </w:r>
      <w:r w:rsidR="004E2549">
        <w:rPr>
          <w:rFonts w:ascii="Times New Roman" w:hAnsi="Times New Roman" w:cs="Times New Roman"/>
          <w:b/>
          <w:sz w:val="24"/>
          <w:szCs w:val="24"/>
        </w:rPr>
        <w:t>muitos apoiadores em 20</w:t>
      </w:r>
      <w:r w:rsidR="008D622C">
        <w:rPr>
          <w:rFonts w:ascii="Times New Roman" w:hAnsi="Times New Roman" w:cs="Times New Roman"/>
          <w:b/>
          <w:sz w:val="24"/>
          <w:szCs w:val="24"/>
        </w:rPr>
        <w:t xml:space="preserve"> de maio</w:t>
      </w:r>
      <w:r w:rsidR="008D622C" w:rsidRPr="008D622C">
        <w:rPr>
          <w:rFonts w:ascii="Times New Roman" w:hAnsi="Times New Roman" w:cs="Times New Roman"/>
          <w:b/>
          <w:sz w:val="24"/>
          <w:szCs w:val="24"/>
        </w:rPr>
        <w:t>, demonstrando a relevância espiritual, social e comunitária da instituição para o Estado do Tocantins.</w:t>
      </w:r>
    </w:p>
    <w:p w14:paraId="1344749D" w14:textId="47F63092" w:rsidR="003700BD" w:rsidRPr="0037590C" w:rsidRDefault="003700BD" w:rsidP="000F0C2D">
      <w:pPr>
        <w:spacing w:line="36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1FE5">
        <w:rPr>
          <w:rFonts w:ascii="Times New Roman" w:hAnsi="Times New Roman" w:cs="Times New Roman"/>
          <w:bCs/>
          <w:sz w:val="24"/>
          <w:szCs w:val="24"/>
        </w:rPr>
        <w:t xml:space="preserve">O Deputado que o presente subscreve, vem mui respeitosamente, nos termos regimentais, propor </w:t>
      </w:r>
      <w:r w:rsidR="000F0C2D">
        <w:rPr>
          <w:rFonts w:ascii="Times New Roman" w:hAnsi="Times New Roman" w:cs="Times New Roman"/>
          <w:bCs/>
          <w:sz w:val="24"/>
          <w:szCs w:val="24"/>
        </w:rPr>
        <w:t>o</w:t>
      </w:r>
      <w:r w:rsidRPr="009C1FE5">
        <w:rPr>
          <w:rFonts w:ascii="Times New Roman" w:hAnsi="Times New Roman" w:cs="Times New Roman"/>
          <w:bCs/>
          <w:sz w:val="24"/>
          <w:szCs w:val="24"/>
        </w:rPr>
        <w:t xml:space="preserve"> presente </w:t>
      </w:r>
      <w:r w:rsidR="000F0C2D">
        <w:rPr>
          <w:rFonts w:ascii="Times New Roman" w:hAnsi="Times New Roman" w:cs="Times New Roman"/>
          <w:bCs/>
          <w:sz w:val="24"/>
          <w:szCs w:val="24"/>
        </w:rPr>
        <w:t>VOTOS</w:t>
      </w:r>
      <w:r w:rsidRPr="009C1FE5">
        <w:rPr>
          <w:rFonts w:ascii="Times New Roman" w:hAnsi="Times New Roman" w:cs="Times New Roman"/>
          <w:bCs/>
          <w:sz w:val="24"/>
          <w:szCs w:val="24"/>
        </w:rPr>
        <w:t xml:space="preserve"> DE APLAUSOS </w:t>
      </w:r>
      <w:r w:rsidR="0037590C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4E2549" w:rsidRPr="004E2549">
        <w:rPr>
          <w:rFonts w:ascii="Times New Roman" w:hAnsi="Times New Roman" w:cs="Times New Roman"/>
          <w:bCs/>
          <w:sz w:val="24"/>
          <w:szCs w:val="24"/>
        </w:rPr>
        <w:t xml:space="preserve">diretoria da OMEP- Ordem dos Ministros Evangélicos de </w:t>
      </w:r>
      <w:proofErr w:type="spellStart"/>
      <w:r w:rsidR="004E2549" w:rsidRPr="004E2549">
        <w:rPr>
          <w:rFonts w:ascii="Times New Roman" w:hAnsi="Times New Roman" w:cs="Times New Roman"/>
          <w:bCs/>
          <w:sz w:val="24"/>
          <w:szCs w:val="24"/>
        </w:rPr>
        <w:t>Palmas-OMEP-TO</w:t>
      </w:r>
      <w:proofErr w:type="spellEnd"/>
      <w:r w:rsidR="004E2549" w:rsidRPr="004E2549">
        <w:rPr>
          <w:rFonts w:ascii="Times New Roman" w:hAnsi="Times New Roman" w:cs="Times New Roman"/>
          <w:bCs/>
          <w:sz w:val="24"/>
          <w:szCs w:val="24"/>
        </w:rPr>
        <w:t>, pela celebração da marcha para jesus, marcada por um grandioso encontro que reuniu muitos apoiadores em 20 de maio, demonstrando a relevância espiritual, social e comunitária da instituição para o Estado do Tocantins</w:t>
      </w:r>
      <w:r w:rsidR="0037590C" w:rsidRPr="004E2549">
        <w:rPr>
          <w:rFonts w:ascii="Times New Roman" w:hAnsi="Times New Roman" w:cs="Times New Roman"/>
          <w:bCs/>
          <w:sz w:val="24"/>
          <w:szCs w:val="24"/>
        </w:rPr>
        <w:t>.</w:t>
      </w:r>
      <w:r w:rsidRPr="009C1FE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43A77B0" w14:textId="77777777" w:rsidR="006C108D" w:rsidRPr="009C1FE5" w:rsidRDefault="006C108D" w:rsidP="009C1FE5">
      <w:pPr>
        <w:spacing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0E6DD0" w14:textId="77777777" w:rsidR="00FA4E7A" w:rsidRPr="009C1FE5" w:rsidRDefault="00FA4E7A" w:rsidP="009C1FE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1FE5">
        <w:rPr>
          <w:rFonts w:ascii="Times New Roman" w:hAnsi="Times New Roman" w:cs="Times New Roman"/>
          <w:b/>
          <w:bCs/>
          <w:sz w:val="24"/>
          <w:szCs w:val="24"/>
        </w:rPr>
        <w:t>JUSTIFICATIVA</w:t>
      </w:r>
    </w:p>
    <w:p w14:paraId="39F9EB69" w14:textId="77777777" w:rsidR="004E2549" w:rsidRDefault="008D622C" w:rsidP="008D622C">
      <w:pPr>
        <w:spacing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622C">
        <w:rPr>
          <w:rFonts w:ascii="Times New Roman" w:hAnsi="Times New Roman" w:cs="Times New Roman"/>
          <w:sz w:val="24"/>
          <w:szCs w:val="24"/>
        </w:rPr>
        <w:t xml:space="preserve">Requeremos à Mesa Diretora, na forma regimental, a consignação em Ata de </w:t>
      </w:r>
      <w:r w:rsidRPr="008D622C">
        <w:rPr>
          <w:rFonts w:ascii="Times New Roman" w:hAnsi="Times New Roman" w:cs="Times New Roman"/>
          <w:b/>
          <w:bCs/>
          <w:sz w:val="24"/>
          <w:szCs w:val="24"/>
        </w:rPr>
        <w:t>Voto de Aplausos</w:t>
      </w:r>
      <w:r w:rsidRPr="008D622C">
        <w:rPr>
          <w:rFonts w:ascii="Times New Roman" w:hAnsi="Times New Roman" w:cs="Times New Roman"/>
          <w:sz w:val="24"/>
          <w:szCs w:val="24"/>
        </w:rPr>
        <w:t xml:space="preserve"> à </w:t>
      </w:r>
      <w:r w:rsidR="004E2549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4E2549" w:rsidRPr="004E2549">
        <w:rPr>
          <w:rFonts w:ascii="Times New Roman" w:hAnsi="Times New Roman" w:cs="Times New Roman"/>
          <w:bCs/>
          <w:sz w:val="24"/>
          <w:szCs w:val="24"/>
        </w:rPr>
        <w:t xml:space="preserve">diretoria da OMEP- Ordem dos Ministros Evangélicos de </w:t>
      </w:r>
      <w:proofErr w:type="spellStart"/>
      <w:r w:rsidR="004E2549" w:rsidRPr="004E2549">
        <w:rPr>
          <w:rFonts w:ascii="Times New Roman" w:hAnsi="Times New Roman" w:cs="Times New Roman"/>
          <w:bCs/>
          <w:sz w:val="24"/>
          <w:szCs w:val="24"/>
        </w:rPr>
        <w:t>Palmas-OMEP-TO</w:t>
      </w:r>
      <w:proofErr w:type="spellEnd"/>
      <w:r w:rsidR="004E2549" w:rsidRPr="004E2549">
        <w:rPr>
          <w:rFonts w:ascii="Times New Roman" w:hAnsi="Times New Roman" w:cs="Times New Roman"/>
          <w:bCs/>
          <w:sz w:val="24"/>
          <w:szCs w:val="24"/>
        </w:rPr>
        <w:t>, pela celebração da marcha para jesus, marcada por um grandioso encontro que reuniu muitos apoiadores em 20 de maio, demonstrando a relevância espiritual, social e comunitária da instituição para o Estado do Tocantins.</w:t>
      </w:r>
      <w:r w:rsidR="004E2549" w:rsidRPr="009C1FE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809D182" w14:textId="77777777" w:rsidR="004E2549" w:rsidRDefault="004E2549" w:rsidP="008D622C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2549">
        <w:rPr>
          <w:rFonts w:ascii="Times New Roman" w:hAnsi="Times New Roman" w:cs="Times New Roman"/>
          <w:sz w:val="24"/>
          <w:szCs w:val="24"/>
        </w:rPr>
        <w:t>Durante o evento, o parlamentar agradeceu a presença das caravanas e ressaltou a importância da comunidade evangélica para o fortalecimento social e o desenvolvimento de Palmas e do Tocantins.</w:t>
      </w:r>
    </w:p>
    <w:p w14:paraId="3081B481" w14:textId="31792988" w:rsidR="008D622C" w:rsidRPr="008D622C" w:rsidRDefault="008D622C" w:rsidP="008D622C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622C">
        <w:rPr>
          <w:rFonts w:ascii="Times New Roman" w:hAnsi="Times New Roman" w:cs="Times New Roman"/>
          <w:sz w:val="24"/>
          <w:szCs w:val="24"/>
        </w:rPr>
        <w:lastRenderedPageBreak/>
        <w:t xml:space="preserve">A expressiva participação popular no encontro reafirma o reconhecimento da comunidade ao trabalho desenvolvido pela instituição religiosa, que, ao longo dos anos, contribuiu significativamente para o desenvolvimento humano, espiritual e social de </w:t>
      </w:r>
      <w:r w:rsidR="004E2549">
        <w:rPr>
          <w:rFonts w:ascii="Times New Roman" w:hAnsi="Times New Roman" w:cs="Times New Roman"/>
          <w:sz w:val="24"/>
          <w:szCs w:val="24"/>
        </w:rPr>
        <w:t>Palmas</w:t>
      </w:r>
      <w:r w:rsidRPr="008D622C">
        <w:rPr>
          <w:rFonts w:ascii="Times New Roman" w:hAnsi="Times New Roman" w:cs="Times New Roman"/>
          <w:sz w:val="24"/>
          <w:szCs w:val="24"/>
        </w:rPr>
        <w:t xml:space="preserve"> e região.</w:t>
      </w:r>
    </w:p>
    <w:p w14:paraId="7AF67FAB" w14:textId="6219A98C" w:rsidR="008D622C" w:rsidRPr="008D622C" w:rsidRDefault="008D622C" w:rsidP="008D622C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622C">
        <w:rPr>
          <w:rFonts w:ascii="Times New Roman" w:hAnsi="Times New Roman" w:cs="Times New Roman"/>
          <w:sz w:val="24"/>
          <w:szCs w:val="24"/>
        </w:rPr>
        <w:t xml:space="preserve">Dessa forma, esta homenagem representa o reconhecimento do Poder Legislativo Estadual à trajetória de dedicação, fé e serviço prestado </w:t>
      </w:r>
      <w:r w:rsidR="004E2549">
        <w:rPr>
          <w:rFonts w:ascii="Times New Roman" w:hAnsi="Times New Roman" w:cs="Times New Roman"/>
          <w:sz w:val="24"/>
          <w:szCs w:val="24"/>
        </w:rPr>
        <w:t>pela OMEP</w:t>
      </w:r>
      <w:r w:rsidRPr="008D622C">
        <w:rPr>
          <w:rFonts w:ascii="Times New Roman" w:hAnsi="Times New Roman" w:cs="Times New Roman"/>
          <w:sz w:val="24"/>
          <w:szCs w:val="24"/>
        </w:rPr>
        <w:t>, seus líderes e membros, que seguem promovendo esperança, paz e valores essenciais à sociedade tocantinense.</w:t>
      </w:r>
    </w:p>
    <w:p w14:paraId="36F75164" w14:textId="0BD9EDEF" w:rsidR="00EE197B" w:rsidRPr="009C1FE5" w:rsidRDefault="006C108D" w:rsidP="00EE197B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Sala das Sessões, </w:t>
      </w:r>
      <w:r w:rsidR="004E2549">
        <w:rPr>
          <w:rFonts w:ascii="Times New Roman" w:hAnsi="Times New Roman" w:cs="Times New Roman"/>
          <w:sz w:val="24"/>
          <w:szCs w:val="24"/>
        </w:rPr>
        <w:t>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1F08E9">
        <w:rPr>
          <w:rFonts w:ascii="Times New Roman" w:hAnsi="Times New Roman" w:cs="Times New Roman"/>
          <w:sz w:val="24"/>
          <w:szCs w:val="24"/>
        </w:rPr>
        <w:t>maio</w:t>
      </w:r>
      <w:r>
        <w:rPr>
          <w:rFonts w:ascii="Times New Roman" w:hAnsi="Times New Roman" w:cs="Times New Roman"/>
          <w:sz w:val="24"/>
          <w:szCs w:val="24"/>
        </w:rPr>
        <w:t xml:space="preserve"> de 202</w:t>
      </w:r>
      <w:r w:rsidR="001F08E9">
        <w:rPr>
          <w:rFonts w:ascii="Times New Roman" w:hAnsi="Times New Roman" w:cs="Times New Roman"/>
          <w:sz w:val="24"/>
          <w:szCs w:val="24"/>
        </w:rPr>
        <w:t>6</w:t>
      </w:r>
      <w:r w:rsidR="00B17557" w:rsidRPr="009C1FE5">
        <w:rPr>
          <w:rFonts w:ascii="Times New Roman" w:hAnsi="Times New Roman" w:cs="Times New Roman"/>
          <w:sz w:val="24"/>
          <w:szCs w:val="24"/>
        </w:rPr>
        <w:t>.</w:t>
      </w:r>
    </w:p>
    <w:p w14:paraId="48FA38C0" w14:textId="77777777" w:rsidR="00EE197B" w:rsidRDefault="00EE197B" w:rsidP="00EE19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600C45" w14:textId="77777777" w:rsidR="00FA4E7A" w:rsidRPr="009C1FE5" w:rsidRDefault="009D494D" w:rsidP="00EE19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1FE5">
        <w:rPr>
          <w:rFonts w:ascii="Times New Roman" w:hAnsi="Times New Roman" w:cs="Times New Roman"/>
          <w:b/>
          <w:bCs/>
          <w:sz w:val="24"/>
          <w:szCs w:val="24"/>
        </w:rPr>
        <w:t>Gipão</w:t>
      </w:r>
      <w:proofErr w:type="spellEnd"/>
    </w:p>
    <w:p w14:paraId="79C389D5" w14:textId="77777777" w:rsidR="00FA4E7A" w:rsidRPr="009C1FE5" w:rsidRDefault="00FA4E7A" w:rsidP="00EE19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1FE5">
        <w:rPr>
          <w:rFonts w:ascii="Times New Roman" w:hAnsi="Times New Roman" w:cs="Times New Roman"/>
          <w:sz w:val="24"/>
          <w:szCs w:val="24"/>
        </w:rPr>
        <w:t>Deputado Estadual</w:t>
      </w:r>
    </w:p>
    <w:sectPr w:rsidR="00FA4E7A" w:rsidRPr="009C1FE5" w:rsidSect="00C71C40">
      <w:headerReference w:type="default" r:id="rId7"/>
      <w:pgSz w:w="11906" w:h="16838"/>
      <w:pgMar w:top="1417" w:right="1416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0E8C3E" w14:textId="77777777" w:rsidR="00935129" w:rsidRDefault="00935129" w:rsidP="005A0A28">
      <w:pPr>
        <w:spacing w:after="0" w:line="240" w:lineRule="auto"/>
      </w:pPr>
      <w:r>
        <w:separator/>
      </w:r>
    </w:p>
  </w:endnote>
  <w:endnote w:type="continuationSeparator" w:id="0">
    <w:p w14:paraId="7CAA5CED" w14:textId="77777777" w:rsidR="00935129" w:rsidRDefault="00935129" w:rsidP="005A0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2F2F7D" w14:textId="77777777" w:rsidR="00935129" w:rsidRDefault="00935129" w:rsidP="005A0A28">
      <w:pPr>
        <w:spacing w:after="0" w:line="240" w:lineRule="auto"/>
      </w:pPr>
      <w:r>
        <w:separator/>
      </w:r>
    </w:p>
  </w:footnote>
  <w:footnote w:type="continuationSeparator" w:id="0">
    <w:p w14:paraId="4C43592F" w14:textId="77777777" w:rsidR="00935129" w:rsidRDefault="00935129" w:rsidP="005A0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8A6C2" w14:textId="77777777" w:rsidR="005A0A28" w:rsidRDefault="005A0A28" w:rsidP="005A0A28">
    <w:pPr>
      <w:jc w:val="center"/>
      <w:rPr>
        <w:rFonts w:ascii="Calibri" w:hAnsi="Calibri" w:cs="Arial"/>
        <w:b/>
        <w:sz w:val="28"/>
        <w:szCs w:val="28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85EDA66" wp14:editId="09ED4B88">
          <wp:simplePos x="0" y="0"/>
          <wp:positionH relativeFrom="margin">
            <wp:align>center</wp:align>
          </wp:positionH>
          <wp:positionV relativeFrom="page">
            <wp:posOffset>146685</wp:posOffset>
          </wp:positionV>
          <wp:extent cx="1133475" cy="1352550"/>
          <wp:effectExtent l="0" t="0" r="9525" b="0"/>
          <wp:wrapTight wrapText="bothSides">
            <wp:wrapPolygon edited="0">
              <wp:start x="0" y="0"/>
              <wp:lineTo x="0" y="21296"/>
              <wp:lineTo x="21418" y="21296"/>
              <wp:lineTo x="21418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352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7E23573" w14:textId="77777777" w:rsidR="005A0A28" w:rsidRDefault="005A0A28" w:rsidP="005A0A28">
    <w:pPr>
      <w:jc w:val="center"/>
      <w:rPr>
        <w:rFonts w:ascii="Calibri" w:hAnsi="Calibri" w:cs="Arial"/>
        <w:b/>
        <w:sz w:val="28"/>
        <w:szCs w:val="28"/>
      </w:rPr>
    </w:pPr>
  </w:p>
  <w:p w14:paraId="0C292F82" w14:textId="77777777" w:rsidR="005A0A28" w:rsidRDefault="005A0A28" w:rsidP="005A0A28">
    <w:pPr>
      <w:jc w:val="center"/>
      <w:rPr>
        <w:rFonts w:ascii="Calibri" w:hAnsi="Calibri" w:cs="Arial"/>
        <w:b/>
        <w:sz w:val="28"/>
        <w:szCs w:val="28"/>
      </w:rPr>
    </w:pP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  <w:r>
      <w:rPr>
        <w:rFonts w:ascii="Calibri" w:hAnsi="Calibri" w:cs="Arial"/>
        <w:b/>
        <w:sz w:val="28"/>
        <w:szCs w:val="28"/>
      </w:rPr>
      <w:tab/>
    </w:r>
  </w:p>
  <w:p w14:paraId="23104095" w14:textId="77777777" w:rsidR="005A0A28" w:rsidRDefault="005A0A28" w:rsidP="005A0A28">
    <w:pPr>
      <w:spacing w:after="0"/>
      <w:jc w:val="center"/>
      <w:rPr>
        <w:rFonts w:ascii="Calibri" w:hAnsi="Calibri" w:cs="Arial"/>
        <w:b/>
        <w:sz w:val="28"/>
        <w:szCs w:val="28"/>
      </w:rPr>
    </w:pPr>
  </w:p>
  <w:p w14:paraId="418A4A01" w14:textId="77777777" w:rsidR="005A0A28" w:rsidRDefault="005A0A28" w:rsidP="005A0A28">
    <w:pPr>
      <w:spacing w:after="0"/>
      <w:jc w:val="center"/>
      <w:rPr>
        <w:rFonts w:ascii="Calibri" w:hAnsi="Calibri" w:cs="Arial"/>
        <w:b/>
        <w:sz w:val="28"/>
        <w:szCs w:val="28"/>
      </w:rPr>
    </w:pPr>
    <w:r>
      <w:rPr>
        <w:rFonts w:ascii="Calibri" w:hAnsi="Calibri" w:cs="Arial"/>
        <w:b/>
        <w:sz w:val="28"/>
        <w:szCs w:val="28"/>
      </w:rPr>
      <w:t>ESTADO DO TOCANTINS</w:t>
    </w:r>
  </w:p>
  <w:p w14:paraId="7145D2D7" w14:textId="77777777" w:rsidR="005A0A28" w:rsidRDefault="005A0A28" w:rsidP="005A0A28">
    <w:pPr>
      <w:spacing w:after="0"/>
      <w:jc w:val="center"/>
      <w:rPr>
        <w:rFonts w:ascii="Calibri" w:hAnsi="Calibri" w:cs="Arial"/>
        <w:b/>
        <w:sz w:val="28"/>
        <w:szCs w:val="28"/>
      </w:rPr>
    </w:pPr>
    <w:r>
      <w:rPr>
        <w:rFonts w:ascii="Calibri" w:hAnsi="Calibri" w:cs="Arial"/>
        <w:b/>
        <w:sz w:val="28"/>
        <w:szCs w:val="28"/>
      </w:rPr>
      <w:t>PODER LEGISLATIVO</w:t>
    </w:r>
  </w:p>
  <w:p w14:paraId="1EB67114" w14:textId="77777777" w:rsidR="005A0A28" w:rsidRPr="005A0A28" w:rsidRDefault="005A0A28" w:rsidP="005A0A28">
    <w:pPr>
      <w:spacing w:after="0"/>
      <w:jc w:val="center"/>
      <w:rPr>
        <w:rFonts w:ascii="Calibri" w:hAnsi="Calibri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6E35"/>
    <w:multiLevelType w:val="hybridMultilevel"/>
    <w:tmpl w:val="562C468A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0D10413C"/>
    <w:multiLevelType w:val="multilevel"/>
    <w:tmpl w:val="AC9A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283"/>
    <w:rsid w:val="00020C8F"/>
    <w:rsid w:val="00032BEB"/>
    <w:rsid w:val="000931EC"/>
    <w:rsid w:val="00094CDD"/>
    <w:rsid w:val="000F0C2D"/>
    <w:rsid w:val="00103139"/>
    <w:rsid w:val="00194D13"/>
    <w:rsid w:val="001A6702"/>
    <w:rsid w:val="001F08E9"/>
    <w:rsid w:val="00245F97"/>
    <w:rsid w:val="00274D9D"/>
    <w:rsid w:val="00276291"/>
    <w:rsid w:val="002801EC"/>
    <w:rsid w:val="002963E6"/>
    <w:rsid w:val="002971B9"/>
    <w:rsid w:val="002C7AE0"/>
    <w:rsid w:val="002F11DB"/>
    <w:rsid w:val="00365FE3"/>
    <w:rsid w:val="003700BD"/>
    <w:rsid w:val="003730A9"/>
    <w:rsid w:val="0037590C"/>
    <w:rsid w:val="00393C74"/>
    <w:rsid w:val="0039428E"/>
    <w:rsid w:val="003B08EA"/>
    <w:rsid w:val="003B371E"/>
    <w:rsid w:val="003B3D26"/>
    <w:rsid w:val="003C1F25"/>
    <w:rsid w:val="003C5DC1"/>
    <w:rsid w:val="003E7688"/>
    <w:rsid w:val="00422EA9"/>
    <w:rsid w:val="0043205A"/>
    <w:rsid w:val="00462718"/>
    <w:rsid w:val="00470E64"/>
    <w:rsid w:val="004721A6"/>
    <w:rsid w:val="00493698"/>
    <w:rsid w:val="004B7AA9"/>
    <w:rsid w:val="004E2549"/>
    <w:rsid w:val="004E4CFC"/>
    <w:rsid w:val="00550254"/>
    <w:rsid w:val="00552EBE"/>
    <w:rsid w:val="005614E9"/>
    <w:rsid w:val="005916EC"/>
    <w:rsid w:val="005A0A28"/>
    <w:rsid w:val="005C3050"/>
    <w:rsid w:val="005C3ACD"/>
    <w:rsid w:val="005C4979"/>
    <w:rsid w:val="00602887"/>
    <w:rsid w:val="00631DBC"/>
    <w:rsid w:val="00640BE5"/>
    <w:rsid w:val="0065693C"/>
    <w:rsid w:val="00656C9F"/>
    <w:rsid w:val="00685D07"/>
    <w:rsid w:val="00691357"/>
    <w:rsid w:val="006C108D"/>
    <w:rsid w:val="00711E26"/>
    <w:rsid w:val="00724DAD"/>
    <w:rsid w:val="0074720E"/>
    <w:rsid w:val="00772208"/>
    <w:rsid w:val="00782E7A"/>
    <w:rsid w:val="007A3F61"/>
    <w:rsid w:val="008210F1"/>
    <w:rsid w:val="008758AA"/>
    <w:rsid w:val="008C0820"/>
    <w:rsid w:val="008D622C"/>
    <w:rsid w:val="008D6796"/>
    <w:rsid w:val="00935129"/>
    <w:rsid w:val="009611CC"/>
    <w:rsid w:val="00965290"/>
    <w:rsid w:val="00983323"/>
    <w:rsid w:val="0099595D"/>
    <w:rsid w:val="009B39AE"/>
    <w:rsid w:val="009B617F"/>
    <w:rsid w:val="009C1CB0"/>
    <w:rsid w:val="009C1FE5"/>
    <w:rsid w:val="009D494D"/>
    <w:rsid w:val="009D7B9D"/>
    <w:rsid w:val="009F7FE8"/>
    <w:rsid w:val="00A336E6"/>
    <w:rsid w:val="00A35CD3"/>
    <w:rsid w:val="00A537D5"/>
    <w:rsid w:val="00A76098"/>
    <w:rsid w:val="00A8085E"/>
    <w:rsid w:val="00AE4498"/>
    <w:rsid w:val="00B07244"/>
    <w:rsid w:val="00B17557"/>
    <w:rsid w:val="00B81529"/>
    <w:rsid w:val="00BB5BD1"/>
    <w:rsid w:val="00BB63D2"/>
    <w:rsid w:val="00C13B22"/>
    <w:rsid w:val="00C43929"/>
    <w:rsid w:val="00C60584"/>
    <w:rsid w:val="00C71C40"/>
    <w:rsid w:val="00C800A0"/>
    <w:rsid w:val="00CA219F"/>
    <w:rsid w:val="00CC5342"/>
    <w:rsid w:val="00D31DCC"/>
    <w:rsid w:val="00D363EF"/>
    <w:rsid w:val="00D762B7"/>
    <w:rsid w:val="00D9520E"/>
    <w:rsid w:val="00D97887"/>
    <w:rsid w:val="00DD69B9"/>
    <w:rsid w:val="00DD6B3B"/>
    <w:rsid w:val="00DF662F"/>
    <w:rsid w:val="00E00311"/>
    <w:rsid w:val="00E006AA"/>
    <w:rsid w:val="00E016E5"/>
    <w:rsid w:val="00E117A3"/>
    <w:rsid w:val="00E62CAC"/>
    <w:rsid w:val="00E763C9"/>
    <w:rsid w:val="00E86667"/>
    <w:rsid w:val="00EA2BA5"/>
    <w:rsid w:val="00EA5645"/>
    <w:rsid w:val="00ED698A"/>
    <w:rsid w:val="00EE197B"/>
    <w:rsid w:val="00EE46D1"/>
    <w:rsid w:val="00F21689"/>
    <w:rsid w:val="00F40283"/>
    <w:rsid w:val="00FA48A3"/>
    <w:rsid w:val="00FA4E7A"/>
    <w:rsid w:val="00FB0111"/>
    <w:rsid w:val="00FC3D42"/>
    <w:rsid w:val="00FC4C73"/>
    <w:rsid w:val="00FD2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29157"/>
  <w15:docId w15:val="{C5C5FA62-537E-49F3-A073-B5BC9724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ACD"/>
  </w:style>
  <w:style w:type="paragraph" w:styleId="Ttulo1">
    <w:name w:val="heading 1"/>
    <w:basedOn w:val="Normal"/>
    <w:next w:val="Normal"/>
    <w:link w:val="Ttulo1Char"/>
    <w:uiPriority w:val="9"/>
    <w:qFormat/>
    <w:rsid w:val="00FA48A3"/>
    <w:pPr>
      <w:keepNext/>
      <w:keepLines/>
      <w:spacing w:after="0" w:line="276" w:lineRule="auto"/>
      <w:jc w:val="both"/>
      <w:outlineLvl w:val="0"/>
    </w:pPr>
    <w:rPr>
      <w:rFonts w:ascii="Arial Narrow" w:eastAsia="Times New Roman" w:hAnsi="Arial Narrow" w:cs="Times New Roman"/>
      <w:b/>
      <w:bCs/>
      <w:caps/>
      <w:sz w:val="24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69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48A3"/>
    <w:rPr>
      <w:rFonts w:ascii="Arial Narrow" w:eastAsia="Times New Roman" w:hAnsi="Arial Narrow" w:cs="Times New Roman"/>
      <w:b/>
      <w:bCs/>
      <w:caps/>
      <w:sz w:val="24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1D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A0A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A0A28"/>
  </w:style>
  <w:style w:type="paragraph" w:styleId="Rodap">
    <w:name w:val="footer"/>
    <w:basedOn w:val="Normal"/>
    <w:link w:val="RodapChar"/>
    <w:uiPriority w:val="99"/>
    <w:unhideWhenUsed/>
    <w:rsid w:val="005A0A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0A28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5A0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5A0A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8758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C3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D69B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nfase">
    <w:name w:val="Emphasis"/>
    <w:basedOn w:val="Fontepargpadro"/>
    <w:uiPriority w:val="20"/>
    <w:qFormat/>
    <w:rsid w:val="00DD69B9"/>
    <w:rPr>
      <w:i/>
      <w:iCs/>
    </w:rPr>
  </w:style>
  <w:style w:type="character" w:styleId="Hyperlink">
    <w:name w:val="Hyperlink"/>
    <w:basedOn w:val="Fontepargpadro"/>
    <w:uiPriority w:val="99"/>
    <w:unhideWhenUsed/>
    <w:rsid w:val="003B3D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0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0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2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Terciane</dc:creator>
  <cp:lastModifiedBy>Alani Fernandes De Araujo Sousa Reis Xavier</cp:lastModifiedBy>
  <cp:revision>2</cp:revision>
  <cp:lastPrinted>2025-11-26T12:32:00Z</cp:lastPrinted>
  <dcterms:created xsi:type="dcterms:W3CDTF">2026-05-26T13:48:00Z</dcterms:created>
  <dcterms:modified xsi:type="dcterms:W3CDTF">2026-05-26T13:48:00Z</dcterms:modified>
</cp:coreProperties>
</file>